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B381" w14:textId="77777777" w:rsidR="00D819AA" w:rsidRPr="0086268B" w:rsidRDefault="007A55FA" w:rsidP="00D819AA">
      <w:pPr>
        <w:pStyle w:val="Title-White"/>
        <w:rPr>
          <w:rFonts w:ascii="Encode Sans Normal Black" w:hAnsi="Encode Sans Normal Black" w:hint="eastAsia"/>
        </w:rPr>
      </w:pPr>
      <w:r>
        <w:rPr>
          <w:rFonts w:ascii="Encode Sans Normal Black" w:hAnsi="Encode Sans Normal Black"/>
        </w:rPr>
        <w:t>Video checklist</w:t>
      </w:r>
    </w:p>
    <w:p w14:paraId="70C24D14" w14:textId="77777777" w:rsidR="006927C0" w:rsidRPr="006927C0" w:rsidRDefault="006927C0" w:rsidP="006927C0">
      <w:pPr>
        <w:rPr>
          <w:sz w:val="16"/>
          <w:szCs w:val="16"/>
        </w:rPr>
      </w:pPr>
      <w:r w:rsidRPr="006927C0">
        <w:rPr>
          <w:noProof/>
          <w:sz w:val="16"/>
          <w:szCs w:val="16"/>
        </w:rPr>
        <w:drawing>
          <wp:inline distT="0" distB="0" distL="0" distR="0" wp14:anchorId="634E6AA3" wp14:editId="525DDF75">
            <wp:extent cx="719329" cy="88392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erline-Yell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3EF53" w14:textId="45AE9797" w:rsidR="006927C0" w:rsidRPr="00B43779" w:rsidRDefault="0042211A" w:rsidP="00D819AA">
      <w:pPr>
        <w:pStyle w:val="Heading2-White"/>
      </w:pPr>
      <w:r>
        <w:rPr>
          <w:rFonts w:ascii="Encode Sans Normal Black" w:hAnsi="Encode Sans Normal Black"/>
        </w:rPr>
        <w:t>for iphone or self</w:t>
      </w:r>
      <w:r w:rsidR="00751892">
        <w:rPr>
          <w:rFonts w:ascii="Encode Sans Normal Black" w:hAnsi="Encode Sans Normal Black"/>
        </w:rPr>
        <w:t>-</w:t>
      </w:r>
      <w:r>
        <w:rPr>
          <w:rFonts w:ascii="Encode Sans Normal Black" w:hAnsi="Encode Sans Normal Black"/>
        </w:rPr>
        <w:t>filmed thanking videos</w:t>
      </w:r>
      <w:r w:rsidR="007A55FA">
        <w:rPr>
          <w:rFonts w:ascii="Encode Sans Normal Black" w:hAnsi="Encode Sans Normal Black"/>
        </w:rPr>
        <w:br/>
      </w:r>
    </w:p>
    <w:p w14:paraId="3CD1351E" w14:textId="77777777" w:rsidR="0042211A" w:rsidRDefault="007A55FA" w:rsidP="0042211A">
      <w:pPr>
        <w:pStyle w:val="Subhead1-Purple"/>
      </w:pPr>
      <w:r w:rsidRPr="007A55FA">
        <w:t>Best Practices</w:t>
      </w:r>
    </w:p>
    <w:p w14:paraId="40EFA44D" w14:textId="7FCA7E6D" w:rsidR="007A55FA" w:rsidRPr="007A55FA" w:rsidRDefault="007A55FA" w:rsidP="0042211A">
      <w:pPr>
        <w:pStyle w:val="Introductorytext"/>
      </w:pPr>
      <w:r w:rsidRPr="007A55FA">
        <w:t xml:space="preserve">A little prep work can make </w:t>
      </w:r>
      <w:r w:rsidR="00D32131">
        <w:t xml:space="preserve">your </w:t>
      </w:r>
      <w:r w:rsidRPr="007A55FA">
        <w:t>videos flow with strategic messaging, help make editing easier and quicker and make a better overall impression.</w:t>
      </w:r>
    </w:p>
    <w:p w14:paraId="447F0719" w14:textId="27D0297F" w:rsidR="007A55FA" w:rsidRPr="007A55FA" w:rsidRDefault="00A36FD9" w:rsidP="0062138C">
      <w:pPr>
        <w:pStyle w:val="ListParagraph"/>
        <w:numPr>
          <w:ilvl w:val="0"/>
          <w:numId w:val="6"/>
        </w:numPr>
      </w:pPr>
      <w:r>
        <w:t>Look for a</w:t>
      </w:r>
      <w:r w:rsidR="007A55FA" w:rsidRPr="007A55FA">
        <w:t xml:space="preserve"> good</w:t>
      </w:r>
      <w:r w:rsidR="001A717A">
        <w:t xml:space="preserve"> filming</w:t>
      </w:r>
      <w:r w:rsidR="007A55FA" w:rsidRPr="007A55FA">
        <w:t xml:space="preserve"> location. (</w:t>
      </w:r>
      <w:r w:rsidR="001A717A">
        <w:t>A n</w:t>
      </w:r>
      <w:r w:rsidR="007A55FA" w:rsidRPr="007A55FA">
        <w:t>ice wall</w:t>
      </w:r>
      <w:r>
        <w:t>, bookshelf</w:t>
      </w:r>
      <w:r w:rsidR="007A55FA" w:rsidRPr="007A55FA">
        <w:t xml:space="preserve"> or backdrop, good lighting, etc.)</w:t>
      </w:r>
    </w:p>
    <w:p w14:paraId="58401DDA" w14:textId="38D3D724" w:rsidR="007A55FA" w:rsidRPr="007A55FA" w:rsidRDefault="007A55FA" w:rsidP="0062138C">
      <w:pPr>
        <w:pStyle w:val="ListParagraph"/>
        <w:numPr>
          <w:ilvl w:val="0"/>
          <w:numId w:val="6"/>
        </w:numPr>
      </w:pPr>
      <w:r w:rsidRPr="007A55FA">
        <w:t>Try to avoid background</w:t>
      </w:r>
      <w:r w:rsidR="0042211A">
        <w:t xml:space="preserve"> clutter or distractions</w:t>
      </w:r>
      <w:r w:rsidRPr="007A55FA">
        <w:t xml:space="preserve">. </w:t>
      </w:r>
    </w:p>
    <w:p w14:paraId="2EC610E2" w14:textId="105BBD58" w:rsidR="007A55FA" w:rsidRPr="007A55FA" w:rsidRDefault="007A55FA" w:rsidP="0062138C">
      <w:pPr>
        <w:pStyle w:val="ListParagraph"/>
        <w:numPr>
          <w:ilvl w:val="0"/>
          <w:numId w:val="6"/>
        </w:numPr>
      </w:pPr>
      <w:r w:rsidRPr="0042211A">
        <w:rPr>
          <w:b/>
        </w:rPr>
        <w:t>Turn</w:t>
      </w:r>
      <w:r w:rsidR="00D32131">
        <w:rPr>
          <w:b/>
        </w:rPr>
        <w:t xml:space="preserve"> </w:t>
      </w:r>
      <w:r w:rsidR="008B7288">
        <w:rPr>
          <w:b/>
        </w:rPr>
        <w:t>the</w:t>
      </w:r>
      <w:r w:rsidRPr="0042211A">
        <w:rPr>
          <w:b/>
        </w:rPr>
        <w:t xml:space="preserve"> phone sideways</w:t>
      </w:r>
      <w:r w:rsidR="00C5124C">
        <w:rPr>
          <w:b/>
        </w:rPr>
        <w:t>,</w:t>
      </w:r>
      <w:r w:rsidRPr="007A55FA">
        <w:t xml:space="preserve"> </w:t>
      </w:r>
      <w:r w:rsidR="00C5124C">
        <w:t xml:space="preserve">or </w:t>
      </w:r>
      <w:r w:rsidRPr="007A55FA">
        <w:t>landscape format.</w:t>
      </w:r>
    </w:p>
    <w:p w14:paraId="7F827C06" w14:textId="2FE38835" w:rsidR="007A55FA" w:rsidRPr="007A55FA" w:rsidRDefault="002039CC" w:rsidP="0062138C">
      <w:pPr>
        <w:pStyle w:val="ListParagraph"/>
        <w:numPr>
          <w:ilvl w:val="0"/>
          <w:numId w:val="6"/>
        </w:numPr>
      </w:pPr>
      <w:r>
        <w:t>The c</w:t>
      </w:r>
      <w:r w:rsidR="007A55FA" w:rsidRPr="007A55FA">
        <w:t xml:space="preserve">amera should be level with </w:t>
      </w:r>
      <w:r w:rsidR="00C43C0D">
        <w:t>your</w:t>
      </w:r>
      <w:r w:rsidR="00C43C0D" w:rsidRPr="007A55FA">
        <w:t xml:space="preserve"> </w:t>
      </w:r>
      <w:r w:rsidR="007A55FA" w:rsidRPr="007A55FA">
        <w:t>face</w:t>
      </w:r>
      <w:r>
        <w:t xml:space="preserve">; </w:t>
      </w:r>
      <w:r w:rsidR="007A55FA" w:rsidRPr="007A55FA">
        <w:t xml:space="preserve">try not to angle up or down.  </w:t>
      </w:r>
    </w:p>
    <w:p w14:paraId="4BDCEEC9" w14:textId="112A9B4C" w:rsidR="007A55FA" w:rsidRPr="007A55FA" w:rsidRDefault="007A55FA" w:rsidP="0062138C">
      <w:pPr>
        <w:pStyle w:val="ListParagraph"/>
        <w:numPr>
          <w:ilvl w:val="0"/>
          <w:numId w:val="6"/>
        </w:numPr>
      </w:pPr>
      <w:r w:rsidRPr="007A55FA">
        <w:t>Check</w:t>
      </w:r>
      <w:r w:rsidR="00AC7E20">
        <w:t xml:space="preserve"> your appearance on-screen</w:t>
      </w:r>
      <w:r w:rsidR="000637B4">
        <w:t xml:space="preserve"> before you start filming,</w:t>
      </w:r>
      <w:r w:rsidR="00AC7E20">
        <w:t xml:space="preserve"> </w:t>
      </w:r>
      <w:r w:rsidR="00835EAB">
        <w:t>in case you need to</w:t>
      </w:r>
      <w:r w:rsidR="00BF54AC">
        <w:t xml:space="preserve"> make any </w:t>
      </w:r>
      <w:r w:rsidR="00AC7E20">
        <w:t>adjust</w:t>
      </w:r>
      <w:r w:rsidR="00BF54AC">
        <w:t>ments to</w:t>
      </w:r>
      <w:r w:rsidRPr="007A55FA">
        <w:t xml:space="preserve"> </w:t>
      </w:r>
      <w:r w:rsidR="00835EAB">
        <w:t xml:space="preserve">your </w:t>
      </w:r>
      <w:r w:rsidRPr="007A55FA">
        <w:t>cloth</w:t>
      </w:r>
      <w:r w:rsidR="00AC7E20">
        <w:t>es</w:t>
      </w:r>
      <w:r w:rsidRPr="007A55FA">
        <w:t xml:space="preserve"> or hair.  </w:t>
      </w:r>
    </w:p>
    <w:p w14:paraId="75C1718E" w14:textId="42F919BD" w:rsidR="007A55FA" w:rsidRPr="007A55FA" w:rsidRDefault="002039CC" w:rsidP="0062138C">
      <w:pPr>
        <w:pStyle w:val="ListParagraph"/>
        <w:numPr>
          <w:ilvl w:val="0"/>
          <w:numId w:val="6"/>
        </w:numPr>
      </w:pPr>
      <w:r>
        <w:t>L</w:t>
      </w:r>
      <w:r w:rsidR="007A55FA" w:rsidRPr="007A55FA">
        <w:t>ook</w:t>
      </w:r>
      <w:r>
        <w:t xml:space="preserve"> directly</w:t>
      </w:r>
      <w:r w:rsidR="007A55FA" w:rsidRPr="007A55FA">
        <w:t xml:space="preserve"> into the camera. </w:t>
      </w:r>
    </w:p>
    <w:p w14:paraId="192E3AF1" w14:textId="75F68B08" w:rsidR="007A55FA" w:rsidRPr="007A55FA" w:rsidRDefault="00A36FD9" w:rsidP="0062138C">
      <w:pPr>
        <w:pStyle w:val="ListParagraph"/>
        <w:numPr>
          <w:ilvl w:val="0"/>
          <w:numId w:val="6"/>
        </w:numPr>
      </w:pPr>
      <w:r>
        <w:t>F</w:t>
      </w:r>
      <w:r w:rsidR="0042211A">
        <w:t>ilm</w:t>
      </w:r>
      <w:r w:rsidR="00DF3BCA">
        <w:t xml:space="preserve"> your message</w:t>
      </w:r>
      <w:r w:rsidR="0042211A">
        <w:t xml:space="preserve"> </w:t>
      </w:r>
      <w:r w:rsidR="007A55FA" w:rsidRPr="007A55FA">
        <w:t>multiple times to</w:t>
      </w:r>
      <w:r w:rsidR="00DF3BCA">
        <w:t xml:space="preserve"> make sure you</w:t>
      </w:r>
      <w:r w:rsidR="007A55FA" w:rsidRPr="007A55FA">
        <w:t xml:space="preserve"> get the right shot. </w:t>
      </w:r>
    </w:p>
    <w:p w14:paraId="1D97E7D3" w14:textId="1D411F7A" w:rsidR="007A55FA" w:rsidRDefault="007A55FA" w:rsidP="0042211A">
      <w:pPr>
        <w:pStyle w:val="ListParagraph"/>
        <w:numPr>
          <w:ilvl w:val="0"/>
          <w:numId w:val="6"/>
        </w:numPr>
      </w:pPr>
      <w:r w:rsidRPr="007A55FA">
        <w:t>Have all video subjects sign release forms. (</w:t>
      </w:r>
      <w:r w:rsidR="00D14DC3">
        <w:t>T</w:t>
      </w:r>
      <w:r w:rsidRPr="007A55FA">
        <w:t>he HIP</w:t>
      </w:r>
      <w:r w:rsidR="00D14DC3">
        <w:t>A</w:t>
      </w:r>
      <w:r w:rsidRPr="007A55FA">
        <w:t xml:space="preserve">A form </w:t>
      </w:r>
      <w:r w:rsidR="00D14DC3">
        <w:t>is only for</w:t>
      </w:r>
      <w:r w:rsidR="00D14DC3" w:rsidRPr="007A55FA">
        <w:t xml:space="preserve"> </w:t>
      </w:r>
      <w:r w:rsidRPr="007A55FA">
        <w:t xml:space="preserve">patients.) </w:t>
      </w:r>
      <w:r w:rsidR="006408A4">
        <w:t xml:space="preserve">Available on the </w:t>
      </w:r>
      <w:hyperlink r:id="rId8" w:history="1">
        <w:r w:rsidR="006408A4" w:rsidRPr="006408A4">
          <w:rPr>
            <w:rStyle w:val="Hyperlink"/>
          </w:rPr>
          <w:t>intranet</w:t>
        </w:r>
      </w:hyperlink>
      <w:r w:rsidR="006408A4">
        <w:t xml:space="preserve"> and </w:t>
      </w:r>
      <w:r w:rsidRPr="007A55FA">
        <w:t>W:\DEVELOP\Communications Resources\Photos</w:t>
      </w:r>
    </w:p>
    <w:p w14:paraId="67A54CF0" w14:textId="02195007" w:rsidR="0042211A" w:rsidRPr="007A55FA" w:rsidRDefault="0042211A" w:rsidP="0042211A">
      <w:pPr>
        <w:pStyle w:val="ListParagraph"/>
        <w:numPr>
          <w:ilvl w:val="0"/>
          <w:numId w:val="6"/>
        </w:numPr>
      </w:pPr>
      <w:r w:rsidRPr="007A55FA">
        <w:t>Return signed forms to Ann Wolken</w:t>
      </w:r>
      <w:r w:rsidR="001A0E60">
        <w:t xml:space="preserve"> at</w:t>
      </w:r>
      <w:r w:rsidRPr="007A55FA">
        <w:t xml:space="preserve"> </w:t>
      </w:r>
      <w:hyperlink r:id="rId9" w:history="1">
        <w:r w:rsidRPr="00733FDE">
          <w:rPr>
            <w:rStyle w:val="Hyperlink"/>
          </w:rPr>
          <w:t>awolken@uw.edu</w:t>
        </w:r>
      </w:hyperlink>
      <w:r>
        <w:t>.</w:t>
      </w:r>
      <w:r>
        <w:br/>
      </w:r>
    </w:p>
    <w:p w14:paraId="4B85715F" w14:textId="77777777" w:rsidR="007A55FA" w:rsidRPr="007A55FA" w:rsidRDefault="007A55FA" w:rsidP="0042211A">
      <w:pPr>
        <w:pStyle w:val="Subhead1-Purple"/>
      </w:pPr>
      <w:r w:rsidRPr="007A55FA">
        <w:t>Script Prompts</w:t>
      </w:r>
      <w:bookmarkStart w:id="0" w:name="_GoBack"/>
      <w:bookmarkEnd w:id="0"/>
    </w:p>
    <w:p w14:paraId="595B2FB6" w14:textId="77777777" w:rsidR="007A55FA" w:rsidRPr="007A55FA" w:rsidRDefault="007A55FA" w:rsidP="0042211A">
      <w:pPr>
        <w:pStyle w:val="Introductorytext"/>
      </w:pPr>
      <w:r w:rsidRPr="007A55FA">
        <w:t>Here are some prompts to help faculty know what to say and frame their messaging.</w:t>
      </w:r>
    </w:p>
    <w:p w14:paraId="1A425008" w14:textId="77777777" w:rsidR="007A55FA" w:rsidRPr="007A55FA" w:rsidRDefault="007A55FA" w:rsidP="0042211A">
      <w:pPr>
        <w:pStyle w:val="ListParagraph"/>
        <w:numPr>
          <w:ilvl w:val="0"/>
          <w:numId w:val="7"/>
        </w:numPr>
      </w:pPr>
      <w:r w:rsidRPr="007A55FA">
        <w:t>State your name and department/job title.</w:t>
      </w:r>
    </w:p>
    <w:p w14:paraId="7D05007E" w14:textId="201FBD5D" w:rsidR="007A55FA" w:rsidRPr="007A55FA" w:rsidRDefault="00BD5675" w:rsidP="0042211A">
      <w:pPr>
        <w:pStyle w:val="ListParagraph"/>
        <w:numPr>
          <w:ilvl w:val="0"/>
          <w:numId w:val="7"/>
        </w:numPr>
      </w:pPr>
      <w:r>
        <w:t>State an e</w:t>
      </w:r>
      <w:r w:rsidR="007A55FA" w:rsidRPr="007A55FA">
        <w:t>nthusiastic “</w:t>
      </w:r>
      <w:r>
        <w:t>t</w:t>
      </w:r>
      <w:r w:rsidR="007A55FA" w:rsidRPr="007A55FA">
        <w:t>hank you</w:t>
      </w:r>
      <w:r w:rsidR="00040187">
        <w:t>.</w:t>
      </w:r>
      <w:r w:rsidR="007A55FA" w:rsidRPr="007A55FA">
        <w:t>”</w:t>
      </w:r>
    </w:p>
    <w:p w14:paraId="43F0EDD1" w14:textId="77777777" w:rsidR="007A55FA" w:rsidRPr="007A55FA" w:rsidRDefault="0042211A" w:rsidP="0042211A">
      <w:pPr>
        <w:pStyle w:val="ListParagraph"/>
        <w:numPr>
          <w:ilvl w:val="1"/>
          <w:numId w:val="7"/>
        </w:numPr>
      </w:pPr>
      <w:r>
        <w:t>“</w:t>
      </w:r>
      <w:r w:rsidR="007A55FA" w:rsidRPr="007A55FA">
        <w:t>Thank you, Mark and Eileen!</w:t>
      </w:r>
      <w:r>
        <w:t>”</w:t>
      </w:r>
    </w:p>
    <w:p w14:paraId="0CE03123" w14:textId="77777777" w:rsidR="007A55FA" w:rsidRPr="007A55FA" w:rsidRDefault="0042211A" w:rsidP="0042211A">
      <w:pPr>
        <w:pStyle w:val="ListParagraph"/>
        <w:numPr>
          <w:ilvl w:val="1"/>
          <w:numId w:val="7"/>
        </w:numPr>
      </w:pPr>
      <w:r>
        <w:t>“</w:t>
      </w:r>
      <w:r w:rsidR="007A55FA" w:rsidRPr="007A55FA">
        <w:t>Thank you</w:t>
      </w:r>
      <w:r w:rsidR="00BD5675">
        <w:t xml:space="preserve"> for your generous support!”</w:t>
      </w:r>
    </w:p>
    <w:p w14:paraId="0FC9C6C3" w14:textId="10199DAF" w:rsidR="0042211A" w:rsidRDefault="007A55FA" w:rsidP="0042211A">
      <w:pPr>
        <w:pStyle w:val="ListParagraph"/>
        <w:numPr>
          <w:ilvl w:val="0"/>
          <w:numId w:val="7"/>
        </w:numPr>
      </w:pPr>
      <w:r w:rsidRPr="007A55FA">
        <w:t>State the impact of the donor</w:t>
      </w:r>
      <w:r w:rsidR="00040187">
        <w:t>’</w:t>
      </w:r>
      <w:r w:rsidRPr="007A55FA">
        <w:t xml:space="preserve">s philanthropic contribution. </w:t>
      </w:r>
      <w:r w:rsidR="00DB7683">
        <w:t>Be specific!</w:t>
      </w:r>
    </w:p>
    <w:p w14:paraId="4ADADF69" w14:textId="7CB061B0" w:rsidR="007A55FA" w:rsidRDefault="007A55FA" w:rsidP="0042211A">
      <w:pPr>
        <w:pStyle w:val="ListParagraph"/>
        <w:numPr>
          <w:ilvl w:val="1"/>
          <w:numId w:val="7"/>
        </w:numPr>
      </w:pPr>
      <w:r w:rsidRPr="007A55FA">
        <w:t>“With your gift</w:t>
      </w:r>
      <w:r w:rsidR="00040187">
        <w:t>,</w:t>
      </w:r>
      <w:r w:rsidRPr="007A55FA">
        <w:t xml:space="preserve"> we were able to ________.</w:t>
      </w:r>
      <w:r w:rsidR="00C535A3">
        <w:t>”</w:t>
      </w:r>
      <w:r w:rsidRPr="007A55FA">
        <w:t xml:space="preserve"> </w:t>
      </w:r>
    </w:p>
    <w:p w14:paraId="1D39F9F7" w14:textId="5B1BBFB8" w:rsidR="00050D58" w:rsidRPr="007A55FA" w:rsidRDefault="00050D58" w:rsidP="0042211A">
      <w:pPr>
        <w:pStyle w:val="ListParagraph"/>
        <w:numPr>
          <w:ilvl w:val="1"/>
          <w:numId w:val="7"/>
        </w:numPr>
      </w:pPr>
      <w:r>
        <w:t>“</w:t>
      </w:r>
      <w:r w:rsidR="00431D7C">
        <w:t>Your gift is</w:t>
      </w:r>
      <w:r>
        <w:t xml:space="preserve"> helping to provide _________ to our community.”</w:t>
      </w:r>
    </w:p>
    <w:p w14:paraId="49B99E4E" w14:textId="15A0AA08" w:rsidR="007A55FA" w:rsidRPr="007A55FA" w:rsidRDefault="007A55FA" w:rsidP="0042211A">
      <w:pPr>
        <w:pStyle w:val="ListParagraph"/>
        <w:numPr>
          <w:ilvl w:val="1"/>
          <w:numId w:val="7"/>
        </w:numPr>
      </w:pPr>
      <w:r w:rsidRPr="007A55FA">
        <w:t>“Thank you for helping</w:t>
      </w:r>
      <w:r w:rsidR="00E66175">
        <w:t xml:space="preserve"> to</w:t>
      </w:r>
      <w:r w:rsidRPr="007A55FA">
        <w:t xml:space="preserve"> improve the health </w:t>
      </w:r>
      <w:r w:rsidR="00196456">
        <w:t>of the public, in</w:t>
      </w:r>
      <w:r w:rsidR="00196456" w:rsidRPr="007A55FA">
        <w:t xml:space="preserve"> </w:t>
      </w:r>
      <w:r w:rsidRPr="007A55FA">
        <w:t xml:space="preserve">our region and beyond.” </w:t>
      </w:r>
    </w:p>
    <w:p w14:paraId="70FAE409" w14:textId="77777777" w:rsidR="00D441C6" w:rsidRPr="00D441C6" w:rsidRDefault="007A55FA" w:rsidP="0042211A">
      <w:pPr>
        <w:pStyle w:val="ListParagraph"/>
        <w:numPr>
          <w:ilvl w:val="1"/>
          <w:numId w:val="7"/>
        </w:numPr>
      </w:pPr>
      <w:r w:rsidRPr="007A55FA">
        <w:t>“Thank you for making a gift on Husky Giving Day!”</w:t>
      </w:r>
      <w:r w:rsidR="0042211A">
        <w:br/>
      </w:r>
    </w:p>
    <w:p w14:paraId="640B14F8" w14:textId="77777777" w:rsidR="00290F68" w:rsidRDefault="00D441C6" w:rsidP="00290F68">
      <w:pPr>
        <w:pStyle w:val="Subhead1-Purple"/>
      </w:pPr>
      <w:r w:rsidRPr="007A55FA">
        <w:t>Logistics</w:t>
      </w:r>
    </w:p>
    <w:p w14:paraId="183056EC" w14:textId="4FA7A995" w:rsidR="00867D84" w:rsidRPr="00290F68" w:rsidRDefault="00D441C6" w:rsidP="00290F68">
      <w:pPr>
        <w:pStyle w:val="ListParagraph"/>
        <w:numPr>
          <w:ilvl w:val="0"/>
          <w:numId w:val="8"/>
        </w:numPr>
        <w:rPr>
          <w:lang w:val="en"/>
        </w:rPr>
      </w:pPr>
      <w:r w:rsidRPr="00290F68">
        <w:rPr>
          <w:lang w:val="en"/>
        </w:rPr>
        <w:t xml:space="preserve">Please </w:t>
      </w:r>
      <w:r w:rsidR="00290F68" w:rsidRPr="00290F68">
        <w:rPr>
          <w:lang w:val="en"/>
        </w:rPr>
        <w:t>be in communication with your</w:t>
      </w:r>
      <w:r w:rsidRPr="00290F68">
        <w:rPr>
          <w:lang w:val="en"/>
        </w:rPr>
        <w:t xml:space="preserve"> comms and </w:t>
      </w:r>
      <w:r w:rsidR="0042211A" w:rsidRPr="00290F68">
        <w:rPr>
          <w:lang w:val="en"/>
        </w:rPr>
        <w:t>donor relations</w:t>
      </w:r>
      <w:r w:rsidRPr="00290F68">
        <w:rPr>
          <w:lang w:val="en"/>
        </w:rPr>
        <w:t xml:space="preserve"> teams </w:t>
      </w:r>
      <w:r w:rsidR="00290F68" w:rsidRPr="00290F68">
        <w:rPr>
          <w:lang w:val="en"/>
        </w:rPr>
        <w:t xml:space="preserve">in </w:t>
      </w:r>
      <w:r w:rsidRPr="00290F68">
        <w:rPr>
          <w:lang w:val="en"/>
        </w:rPr>
        <w:t>advance</w:t>
      </w:r>
      <w:r w:rsidR="00290F68" w:rsidRPr="00290F68">
        <w:rPr>
          <w:lang w:val="en"/>
        </w:rPr>
        <w:t xml:space="preserve"> of any filming</w:t>
      </w:r>
      <w:r w:rsidRPr="00290F68">
        <w:rPr>
          <w:lang w:val="en"/>
        </w:rPr>
        <w:t xml:space="preserve">. </w:t>
      </w:r>
      <w:r w:rsidR="00290F68" w:rsidRPr="00290F68">
        <w:rPr>
          <w:lang w:val="en"/>
        </w:rPr>
        <w:t>Be aware there is a</w:t>
      </w:r>
      <w:r w:rsidRPr="00290F68">
        <w:rPr>
          <w:lang w:val="en"/>
        </w:rPr>
        <w:t xml:space="preserve"> </w:t>
      </w:r>
      <w:r w:rsidR="00BD5675" w:rsidRPr="00290F68">
        <w:rPr>
          <w:lang w:val="en"/>
        </w:rPr>
        <w:t>two-week</w:t>
      </w:r>
      <w:r w:rsidRPr="00290F68">
        <w:rPr>
          <w:lang w:val="en"/>
        </w:rPr>
        <w:t xml:space="preserve"> </w:t>
      </w:r>
      <w:r w:rsidR="00290F68" w:rsidRPr="00290F68">
        <w:rPr>
          <w:lang w:val="en"/>
        </w:rPr>
        <w:t xml:space="preserve">minimum </w:t>
      </w:r>
      <w:r w:rsidRPr="00290F68">
        <w:rPr>
          <w:lang w:val="en"/>
        </w:rPr>
        <w:t>turnaround time for any editing.</w:t>
      </w:r>
    </w:p>
    <w:p w14:paraId="118353A2" w14:textId="74448A7A" w:rsidR="00290F68" w:rsidRPr="00290F68" w:rsidRDefault="00290F68" w:rsidP="00290F68">
      <w:pPr>
        <w:pStyle w:val="ListParagraph"/>
        <w:numPr>
          <w:ilvl w:val="0"/>
          <w:numId w:val="8"/>
        </w:numPr>
        <w:rPr>
          <w:b/>
          <w:lang w:val="en"/>
        </w:rPr>
      </w:pPr>
      <w:r w:rsidRPr="00290F68">
        <w:rPr>
          <w:lang w:val="en"/>
        </w:rPr>
        <w:t>During the CO</w:t>
      </w:r>
      <w:r w:rsidR="00F234C3">
        <w:rPr>
          <w:lang w:val="en"/>
        </w:rPr>
        <w:t>V</w:t>
      </w:r>
      <w:r w:rsidRPr="00290F68">
        <w:rPr>
          <w:lang w:val="en"/>
        </w:rPr>
        <w:t>ID</w:t>
      </w:r>
      <w:r w:rsidR="00F234C3">
        <w:rPr>
          <w:lang w:val="en"/>
        </w:rPr>
        <w:t>-19</w:t>
      </w:r>
      <w:r w:rsidRPr="00290F68">
        <w:rPr>
          <w:lang w:val="en"/>
        </w:rPr>
        <w:t xml:space="preserve"> pandemic, please make sure videographers and video subjects are following current safety guidelines</w:t>
      </w:r>
      <w:r w:rsidR="00F234C3">
        <w:rPr>
          <w:lang w:val="en"/>
        </w:rPr>
        <w:t>,</w:t>
      </w:r>
      <w:r w:rsidRPr="00290F68">
        <w:rPr>
          <w:lang w:val="en"/>
        </w:rPr>
        <w:t xml:space="preserve"> </w:t>
      </w:r>
      <w:r w:rsidR="009A668B">
        <w:rPr>
          <w:lang w:val="en"/>
        </w:rPr>
        <w:t>p</w:t>
      </w:r>
      <w:r>
        <w:rPr>
          <w:lang w:val="en"/>
        </w:rPr>
        <w:t xml:space="preserve">articularly around distancing and masking. </w:t>
      </w:r>
      <w:r w:rsidRPr="00290F68">
        <w:rPr>
          <w:lang w:val="en"/>
        </w:rPr>
        <w:t xml:space="preserve">There may be situations where state guidelines </w:t>
      </w:r>
      <w:r>
        <w:rPr>
          <w:lang w:val="en"/>
        </w:rPr>
        <w:t>are</w:t>
      </w:r>
      <w:r w:rsidRPr="00290F68">
        <w:rPr>
          <w:lang w:val="en"/>
        </w:rPr>
        <w:t xml:space="preserve"> more lenient than medical professionals are advising. </w:t>
      </w:r>
      <w:r w:rsidRPr="00290F68">
        <w:rPr>
          <w:b/>
          <w:lang w:val="en"/>
        </w:rPr>
        <w:t>We should always follow UW Medicine’s COVID</w:t>
      </w:r>
      <w:r w:rsidR="009A668B">
        <w:rPr>
          <w:b/>
          <w:lang w:val="en"/>
        </w:rPr>
        <w:t>-19</w:t>
      </w:r>
      <w:r w:rsidRPr="00290F68">
        <w:rPr>
          <w:b/>
          <w:lang w:val="en"/>
        </w:rPr>
        <w:t xml:space="preserve"> protocols.</w:t>
      </w:r>
    </w:p>
    <w:p w14:paraId="762C34A8" w14:textId="372B8DC2" w:rsidR="00290F68" w:rsidRPr="00290F68" w:rsidRDefault="00290F68" w:rsidP="00290F68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You can find UW and state guidelines here: </w:t>
      </w:r>
      <w:hyperlink r:id="rId10" w:history="1">
        <w:r w:rsidR="009A668B" w:rsidRPr="00667007">
          <w:rPr>
            <w:rStyle w:val="Hyperlink"/>
            <w:lang w:val="en"/>
          </w:rPr>
          <w:t>https://www.washington.edu/brand/graphic-elements/photography/photo-and-video-during-covid/</w:t>
        </w:r>
      </w:hyperlink>
      <w:r w:rsidR="009A668B">
        <w:rPr>
          <w:lang w:val="en"/>
        </w:rPr>
        <w:t xml:space="preserve"> </w:t>
      </w:r>
    </w:p>
    <w:sectPr w:rsidR="00290F68" w:rsidRPr="00290F68" w:rsidSect="00725D13">
      <w:footerReference w:type="default" r:id="rId11"/>
      <w:headerReference w:type="first" r:id="rId12"/>
      <w:footerReference w:type="first" r:id="rId13"/>
      <w:pgSz w:w="12240" w:h="15840"/>
      <w:pgMar w:top="99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3ACB" w14:textId="77777777" w:rsidR="00B37195" w:rsidRDefault="00B37195" w:rsidP="00877CFA">
      <w:r>
        <w:separator/>
      </w:r>
    </w:p>
  </w:endnote>
  <w:endnote w:type="continuationSeparator" w:id="0">
    <w:p w14:paraId="6A3E4550" w14:textId="77777777" w:rsidR="00B37195" w:rsidRDefault="00B37195" w:rsidP="008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 Black"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8739E" w14:textId="77777777" w:rsidR="00867D84" w:rsidRDefault="00B543AC" w:rsidP="00877CF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526916" wp14:editId="52966C2C">
              <wp:simplePos x="0" y="0"/>
              <wp:positionH relativeFrom="column">
                <wp:posOffset>-78105</wp:posOffset>
              </wp:positionH>
              <wp:positionV relativeFrom="paragraph">
                <wp:posOffset>-91440</wp:posOffset>
              </wp:positionV>
              <wp:extent cx="4693285" cy="4356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435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4314C" w14:textId="77777777" w:rsidR="00725D13" w:rsidRPr="00E3703D" w:rsidRDefault="00725D13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703D">
                            <w:rPr>
                              <w:sz w:val="15"/>
                              <w:szCs w:val="15"/>
                            </w:rPr>
                            <w:t>Box 358045, Seattle</w:t>
                          </w:r>
                          <w:r w:rsidR="00E3703D" w:rsidRPr="00E3703D">
                            <w:rPr>
                              <w:sz w:val="15"/>
                              <w:szCs w:val="15"/>
                            </w:rPr>
                            <w:t>,</w:t>
                          </w:r>
                          <w:r w:rsidRPr="00E3703D">
                            <w:rPr>
                              <w:sz w:val="15"/>
                              <w:szCs w:val="15"/>
                            </w:rPr>
                            <w:t xml:space="preserve"> WA 98195-8045  /  206.543.5686  /  </w:t>
                          </w:r>
                          <w:r w:rsidR="0086268B" w:rsidRPr="0086268B">
                            <w:rPr>
                              <w:sz w:val="15"/>
                              <w:szCs w:val="15"/>
                            </w:rPr>
                            <w:t>writemed@uw.edu</w:t>
                          </w:r>
                          <w:r w:rsidR="0086268B" w:rsidRPr="00E3703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86268B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86268B" w:rsidRPr="00E3703D">
                            <w:rPr>
                              <w:sz w:val="15"/>
                              <w:szCs w:val="15"/>
                            </w:rPr>
                            <w:t xml:space="preserve">/  </w:t>
                          </w:r>
                          <w:r w:rsidR="0086268B">
                            <w:rPr>
                              <w:sz w:val="15"/>
                              <w:szCs w:val="15"/>
                            </w:rPr>
                            <w:t>AccelerateMed.org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269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15pt;margin-top:-7.2pt;width:369.55pt;height:3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" filled="f" stroked="f">
              <v:textbox>
                <w:txbxContent>
                  <w:p w14:paraId="5CC4314C" w14:textId="77777777" w:rsidR="00725D13" w:rsidRPr="00E3703D" w:rsidRDefault="00725D13">
                    <w:pPr>
                      <w:rPr>
                        <w:sz w:val="15"/>
                        <w:szCs w:val="15"/>
                      </w:rPr>
                    </w:pPr>
                    <w:r w:rsidRPr="00E3703D">
                      <w:rPr>
                        <w:sz w:val="15"/>
                        <w:szCs w:val="15"/>
                      </w:rPr>
                      <w:t>Box 358045, Seattle</w:t>
                    </w:r>
                    <w:r w:rsidR="00E3703D" w:rsidRPr="00E3703D">
                      <w:rPr>
                        <w:sz w:val="15"/>
                        <w:szCs w:val="15"/>
                      </w:rPr>
                      <w:t>,</w:t>
                    </w:r>
                    <w:r w:rsidRPr="00E3703D">
                      <w:rPr>
                        <w:sz w:val="15"/>
                        <w:szCs w:val="15"/>
                      </w:rPr>
                      <w:t xml:space="preserve"> WA 98195-8045  /  206.543.5686  /  </w:t>
                    </w:r>
                    <w:r w:rsidR="0086268B" w:rsidRPr="0086268B">
                      <w:rPr>
                        <w:sz w:val="15"/>
                        <w:szCs w:val="15"/>
                      </w:rPr>
                      <w:t>writemed@uw.edu</w:t>
                    </w:r>
                    <w:r w:rsidR="0086268B" w:rsidRPr="00E3703D">
                      <w:rPr>
                        <w:sz w:val="15"/>
                        <w:szCs w:val="15"/>
                      </w:rPr>
                      <w:t xml:space="preserve"> </w:t>
                    </w:r>
                    <w:r w:rsidR="0086268B">
                      <w:rPr>
                        <w:sz w:val="15"/>
                        <w:szCs w:val="15"/>
                      </w:rPr>
                      <w:t xml:space="preserve"> </w:t>
                    </w:r>
                    <w:r w:rsidR="0086268B" w:rsidRPr="00E3703D">
                      <w:rPr>
                        <w:sz w:val="15"/>
                        <w:szCs w:val="15"/>
                      </w:rPr>
                      <w:t xml:space="preserve">/  </w:t>
                    </w:r>
                    <w:r w:rsidR="0086268B">
                      <w:rPr>
                        <w:sz w:val="15"/>
                        <w:szCs w:val="15"/>
                      </w:rPr>
                      <w:t>AccelerateMed.org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25D1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5F8872" wp14:editId="75023EE6">
              <wp:simplePos x="0" y="0"/>
              <wp:positionH relativeFrom="column">
                <wp:posOffset>5715</wp:posOffset>
              </wp:positionH>
              <wp:positionV relativeFrom="paragraph">
                <wp:posOffset>-71120</wp:posOffset>
              </wp:positionV>
              <wp:extent cx="5936615" cy="0"/>
              <wp:effectExtent l="0" t="0" r="26035" b="19050"/>
              <wp:wrapNone/>
              <wp:docPr id="270" name="Straight Connector 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4DE419" id="Straight Connector 27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5.6pt" to="467.9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" strokecolor="#a5a5a5 [3206]" strokeweight="1.5pt">
              <v:stroke joinstyle="miter"/>
            </v:line>
          </w:pict>
        </mc:Fallback>
      </mc:AlternateContent>
    </w:r>
    <w:r w:rsidRPr="00725D13">
      <w:rPr>
        <w:noProof/>
      </w:rPr>
      <w:drawing>
        <wp:anchor distT="0" distB="0" distL="114300" distR="114300" simplePos="0" relativeHeight="251670528" behindDoc="0" locked="0" layoutInCell="1" allowOverlap="1" wp14:anchorId="44854FCF" wp14:editId="49538F7E">
          <wp:simplePos x="0" y="0"/>
          <wp:positionH relativeFrom="column">
            <wp:posOffset>4884420</wp:posOffset>
          </wp:positionH>
          <wp:positionV relativeFrom="page">
            <wp:posOffset>9427778</wp:posOffset>
          </wp:positionV>
          <wp:extent cx="1057910" cy="140335"/>
          <wp:effectExtent l="0" t="0" r="8890" b="0"/>
          <wp:wrapNone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45C0" w14:textId="77777777" w:rsidR="00401853" w:rsidRDefault="00B543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C98424" wp14:editId="47DF3889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5936615" cy="0"/>
              <wp:effectExtent l="0" t="0" r="2603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6754D8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3pt" to="467.4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" strokecolor="#a5a5a5 [3206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5988C958" wp14:editId="6FA10C2F">
          <wp:simplePos x="0" y="0"/>
          <wp:positionH relativeFrom="column">
            <wp:posOffset>4878705</wp:posOffset>
          </wp:positionH>
          <wp:positionV relativeFrom="page">
            <wp:posOffset>9433259</wp:posOffset>
          </wp:positionV>
          <wp:extent cx="1057910" cy="140335"/>
          <wp:effectExtent l="0" t="0" r="8890" b="0"/>
          <wp:wrapNone/>
          <wp:docPr id="269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2C3FD" w14:textId="77777777" w:rsidR="00B37195" w:rsidRDefault="00B37195" w:rsidP="00877CFA">
      <w:r>
        <w:separator/>
      </w:r>
    </w:p>
  </w:footnote>
  <w:footnote w:type="continuationSeparator" w:id="0">
    <w:p w14:paraId="1FB6366E" w14:textId="77777777" w:rsidR="00B37195" w:rsidRDefault="00B37195" w:rsidP="0087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3218" w14:textId="77777777" w:rsidR="00867D84" w:rsidRDefault="006927C0" w:rsidP="00D819AA">
    <w:pPr>
      <w:pStyle w:val="Header"/>
      <w:tabs>
        <w:tab w:val="clear" w:pos="4680"/>
        <w:tab w:val="clear" w:pos="9360"/>
        <w:tab w:val="left" w:pos="88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FC0C580" wp14:editId="5165A075">
          <wp:simplePos x="0" y="0"/>
          <wp:positionH relativeFrom="column">
            <wp:posOffset>-904875</wp:posOffset>
          </wp:positionH>
          <wp:positionV relativeFrom="page">
            <wp:posOffset>9525</wp:posOffset>
          </wp:positionV>
          <wp:extent cx="7772400" cy="2035810"/>
          <wp:effectExtent l="0" t="0" r="0" b="254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e templat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BF8"/>
    <w:multiLevelType w:val="hybridMultilevel"/>
    <w:tmpl w:val="D764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342E"/>
    <w:multiLevelType w:val="hybridMultilevel"/>
    <w:tmpl w:val="FA8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4922"/>
    <w:multiLevelType w:val="hybridMultilevel"/>
    <w:tmpl w:val="C15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1254"/>
    <w:multiLevelType w:val="hybridMultilevel"/>
    <w:tmpl w:val="854A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E756D"/>
    <w:multiLevelType w:val="hybridMultilevel"/>
    <w:tmpl w:val="C72EAA56"/>
    <w:lvl w:ilvl="0" w:tplc="8E92F5D0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0597"/>
    <w:multiLevelType w:val="hybridMultilevel"/>
    <w:tmpl w:val="3380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E67C9"/>
    <w:multiLevelType w:val="hybridMultilevel"/>
    <w:tmpl w:val="C9CC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10D40"/>
    <w:multiLevelType w:val="hybridMultilevel"/>
    <w:tmpl w:val="E388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C0"/>
    <w:rsid w:val="00040187"/>
    <w:rsid w:val="00050D58"/>
    <w:rsid w:val="000637B4"/>
    <w:rsid w:val="00082842"/>
    <w:rsid w:val="00090BB7"/>
    <w:rsid w:val="00114924"/>
    <w:rsid w:val="0018418A"/>
    <w:rsid w:val="00187831"/>
    <w:rsid w:val="00196456"/>
    <w:rsid w:val="001A0E60"/>
    <w:rsid w:val="001A717A"/>
    <w:rsid w:val="001B52CB"/>
    <w:rsid w:val="002039CC"/>
    <w:rsid w:val="00290F68"/>
    <w:rsid w:val="00377499"/>
    <w:rsid w:val="00401853"/>
    <w:rsid w:val="0042211A"/>
    <w:rsid w:val="0042760A"/>
    <w:rsid w:val="00431D7C"/>
    <w:rsid w:val="004D5264"/>
    <w:rsid w:val="0062138C"/>
    <w:rsid w:val="006408A4"/>
    <w:rsid w:val="00640F44"/>
    <w:rsid w:val="006927C0"/>
    <w:rsid w:val="007122A2"/>
    <w:rsid w:val="00725D13"/>
    <w:rsid w:val="00751892"/>
    <w:rsid w:val="007A55FA"/>
    <w:rsid w:val="00835EAB"/>
    <w:rsid w:val="00836932"/>
    <w:rsid w:val="0086268B"/>
    <w:rsid w:val="00867D84"/>
    <w:rsid w:val="00877CFA"/>
    <w:rsid w:val="008B7288"/>
    <w:rsid w:val="009A668B"/>
    <w:rsid w:val="009C3C9C"/>
    <w:rsid w:val="009D1FA1"/>
    <w:rsid w:val="00A36FD9"/>
    <w:rsid w:val="00AC7E20"/>
    <w:rsid w:val="00AE02E0"/>
    <w:rsid w:val="00AE5000"/>
    <w:rsid w:val="00B37195"/>
    <w:rsid w:val="00B43779"/>
    <w:rsid w:val="00B543AC"/>
    <w:rsid w:val="00BB22BB"/>
    <w:rsid w:val="00BD5675"/>
    <w:rsid w:val="00BF54AC"/>
    <w:rsid w:val="00C43C0D"/>
    <w:rsid w:val="00C5124C"/>
    <w:rsid w:val="00C535A3"/>
    <w:rsid w:val="00D14DC3"/>
    <w:rsid w:val="00D32131"/>
    <w:rsid w:val="00D441C6"/>
    <w:rsid w:val="00D71AB9"/>
    <w:rsid w:val="00D819AA"/>
    <w:rsid w:val="00DB7683"/>
    <w:rsid w:val="00DC3EAC"/>
    <w:rsid w:val="00DF3BCA"/>
    <w:rsid w:val="00E3703D"/>
    <w:rsid w:val="00E66175"/>
    <w:rsid w:val="00E94B87"/>
    <w:rsid w:val="00E96B5D"/>
    <w:rsid w:val="00F234C3"/>
    <w:rsid w:val="00F75B4C"/>
    <w:rsid w:val="00F8441A"/>
    <w:rsid w:val="00F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334C2"/>
  <w15:chartTrackingRefBased/>
  <w15:docId w15:val="{4CFC6AAC-D21E-4CDA-B5C7-156E4BD5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F44"/>
    <w:pPr>
      <w:spacing w:line="240" w:lineRule="auto"/>
    </w:pPr>
    <w:rPr>
      <w:rFonts w:ascii="Open Sans" w:hAnsi="Open Sans" w:cs="Open Sans"/>
      <w:color w:val="000000" w:themeColor="text1"/>
      <w:sz w:val="20"/>
      <w:szCs w:val="19"/>
    </w:rPr>
  </w:style>
  <w:style w:type="paragraph" w:styleId="Heading1">
    <w:name w:val="heading 1"/>
    <w:aliases w:val="Heading 1-Purple"/>
    <w:basedOn w:val="Normal"/>
    <w:next w:val="Normal"/>
    <w:link w:val="Heading1Char"/>
    <w:uiPriority w:val="9"/>
    <w:qFormat/>
    <w:rsid w:val="00877CFA"/>
    <w:pPr>
      <w:spacing w:before="160" w:after="0"/>
      <w:outlineLvl w:val="0"/>
    </w:pPr>
    <w:rPr>
      <w:rFonts w:ascii="Encode Sans Normal" w:hAnsi="Encode Sans Normal"/>
      <w:caps/>
      <w:color w:val="33006F"/>
      <w:sz w:val="56"/>
      <w:szCs w:val="28"/>
    </w:rPr>
  </w:style>
  <w:style w:type="paragraph" w:styleId="Heading2">
    <w:name w:val="heading 2"/>
    <w:aliases w:val="Heading 2 - Purple"/>
    <w:basedOn w:val="Normal"/>
    <w:next w:val="Normal"/>
    <w:link w:val="Heading2Char"/>
    <w:uiPriority w:val="9"/>
    <w:unhideWhenUsed/>
    <w:qFormat/>
    <w:rsid w:val="00877CFA"/>
    <w:pPr>
      <w:spacing w:before="160" w:after="0"/>
      <w:outlineLvl w:val="1"/>
    </w:pPr>
    <w:rPr>
      <w:rFonts w:ascii="Encode Sans Normal" w:eastAsia="Times New Roman" w:hAnsi="Encode Sans Normal" w:cs="Arial"/>
      <w:caps/>
      <w:color w:val="33006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D84"/>
  </w:style>
  <w:style w:type="paragraph" w:styleId="Footer">
    <w:name w:val="footer"/>
    <w:basedOn w:val="Normal"/>
    <w:link w:val="Foot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D84"/>
  </w:style>
  <w:style w:type="paragraph" w:styleId="ListParagraph">
    <w:name w:val="List Paragraph"/>
    <w:basedOn w:val="Normal"/>
    <w:uiPriority w:val="34"/>
    <w:rsid w:val="00AE5000"/>
    <w:pPr>
      <w:ind w:left="720"/>
      <w:contextualSpacing/>
    </w:pPr>
  </w:style>
  <w:style w:type="paragraph" w:styleId="Title">
    <w:name w:val="Title"/>
    <w:aliases w:val="Title-White"/>
    <w:basedOn w:val="Normal"/>
    <w:next w:val="Normal"/>
    <w:link w:val="TitleChar"/>
    <w:uiPriority w:val="10"/>
    <w:qFormat/>
    <w:rsid w:val="00B43779"/>
    <w:pPr>
      <w:spacing w:after="0"/>
    </w:pPr>
    <w:rPr>
      <w:rFonts w:ascii="Encode Sans Normal" w:hAnsi="Encode Sans Normal"/>
      <w:caps/>
      <w:color w:val="FFFFFF" w:themeColor="background1"/>
      <w:sz w:val="72"/>
      <w:szCs w:val="72"/>
    </w:rPr>
  </w:style>
  <w:style w:type="character" w:customStyle="1" w:styleId="TitleChar">
    <w:name w:val="Title Char"/>
    <w:aliases w:val="Title-White Char"/>
    <w:basedOn w:val="DefaultParagraphFont"/>
    <w:link w:val="Title"/>
    <w:uiPriority w:val="10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paragraph" w:styleId="Subtitle">
    <w:name w:val="Subtitle"/>
    <w:aliases w:val="Subtitle-White"/>
    <w:basedOn w:val="Normal"/>
    <w:next w:val="Normal"/>
    <w:link w:val="SubtitleChar"/>
    <w:uiPriority w:val="11"/>
    <w:qFormat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character" w:customStyle="1" w:styleId="SubtitleChar">
    <w:name w:val="Subtitle Char"/>
    <w:aliases w:val="Subtitle-White Char"/>
    <w:basedOn w:val="DefaultParagraphFont"/>
    <w:link w:val="Subtitle"/>
    <w:uiPriority w:val="11"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paragraph" w:styleId="NoSpacing">
    <w:name w:val="No Spacing"/>
    <w:aliases w:val="Introductory paragraph"/>
    <w:basedOn w:val="Normal"/>
    <w:uiPriority w:val="1"/>
    <w:rsid w:val="00D71AB9"/>
    <w:pPr>
      <w:spacing w:line="259" w:lineRule="auto"/>
    </w:pPr>
    <w:rPr>
      <w:rFonts w:ascii="Uni Sans Light" w:hAnsi="Uni Sans Light" w:cstheme="minorBidi"/>
      <w:color w:val="808080" w:themeColor="background1" w:themeShade="80"/>
      <w:sz w:val="22"/>
      <w:szCs w:val="22"/>
    </w:rPr>
  </w:style>
  <w:style w:type="character" w:customStyle="1" w:styleId="Heading1Char">
    <w:name w:val="Heading 1 Char"/>
    <w:aliases w:val="Heading 1-Purple Char"/>
    <w:basedOn w:val="DefaultParagraphFont"/>
    <w:link w:val="Heading1"/>
    <w:uiPriority w:val="9"/>
    <w:rsid w:val="00877CFA"/>
    <w:rPr>
      <w:rFonts w:ascii="Encode Sans Normal" w:hAnsi="Encode Sans Normal" w:cs="Open Sans"/>
      <w:caps/>
      <w:color w:val="33006F"/>
      <w:sz w:val="56"/>
      <w:szCs w:val="28"/>
    </w:rPr>
  </w:style>
  <w:style w:type="paragraph" w:customStyle="1" w:styleId="Subhead1-Grey">
    <w:name w:val="Subhead 1 - Grey"/>
    <w:basedOn w:val="Normal"/>
    <w:link w:val="Subhead1-GreyChar"/>
    <w:qFormat/>
    <w:rsid w:val="00377499"/>
    <w:pPr>
      <w:spacing w:before="180" w:after="0"/>
    </w:pPr>
    <w:rPr>
      <w:rFonts w:ascii="Uni Sans Light" w:hAnsi="Uni Sans Light"/>
      <w:caps/>
      <w:color w:val="808080" w:themeColor="background1" w:themeShade="80"/>
      <w:sz w:val="28"/>
      <w:szCs w:val="24"/>
    </w:rPr>
  </w:style>
  <w:style w:type="character" w:customStyle="1" w:styleId="Subhead1-GreyChar">
    <w:name w:val="Subhead 1 - Grey Char"/>
    <w:basedOn w:val="DefaultParagraphFont"/>
    <w:link w:val="Subhead1-Grey"/>
    <w:rsid w:val="00377499"/>
    <w:rPr>
      <w:rFonts w:ascii="Uni Sans Light" w:hAnsi="Uni Sans Light" w:cs="Open Sans"/>
      <w:caps/>
      <w:color w:val="808080" w:themeColor="background1" w:themeShade="80"/>
      <w:sz w:val="28"/>
      <w:szCs w:val="24"/>
    </w:rPr>
  </w:style>
  <w:style w:type="paragraph" w:customStyle="1" w:styleId="Sub3">
    <w:name w:val="Sub3"/>
    <w:basedOn w:val="Normal"/>
    <w:link w:val="Sub3Char"/>
    <w:rsid w:val="00F75B4C"/>
    <w:pPr>
      <w:spacing w:before="180" w:after="0"/>
      <w:ind w:left="720"/>
    </w:pPr>
    <w:rPr>
      <w:rFonts w:ascii="Uni Sans Light" w:hAnsi="Uni Sans Light"/>
      <w:caps/>
      <w:color w:val="808080"/>
    </w:rPr>
  </w:style>
  <w:style w:type="character" w:customStyle="1" w:styleId="Sub3Char">
    <w:name w:val="Sub3 Char"/>
    <w:basedOn w:val="DefaultParagraphFont"/>
    <w:link w:val="Sub3"/>
    <w:rsid w:val="00F75B4C"/>
    <w:rPr>
      <w:rFonts w:ascii="Uni Sans Light" w:hAnsi="Uni Sans Light" w:cs="Open Sans"/>
      <w:caps/>
      <w:color w:val="808080"/>
      <w:sz w:val="18"/>
      <w:szCs w:val="18"/>
    </w:rPr>
  </w:style>
  <w:style w:type="paragraph" w:customStyle="1" w:styleId="Title-White">
    <w:name w:val="Title - White"/>
    <w:basedOn w:val="Title"/>
    <w:link w:val="Title-WhiteChar"/>
    <w:rsid w:val="00B43779"/>
  </w:style>
  <w:style w:type="paragraph" w:customStyle="1" w:styleId="Heading2-White">
    <w:name w:val="Heading 2 - White"/>
    <w:basedOn w:val="Subtitle"/>
    <w:link w:val="Heading2-WhiteChar"/>
    <w:qFormat/>
    <w:rsid w:val="00B43779"/>
    <w:rPr>
      <w:sz w:val="28"/>
      <w:szCs w:val="28"/>
    </w:rPr>
  </w:style>
  <w:style w:type="character" w:customStyle="1" w:styleId="Title-WhiteChar">
    <w:name w:val="Title - White Char"/>
    <w:basedOn w:val="TitleChar"/>
    <w:link w:val="Title-White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character" w:customStyle="1" w:styleId="Heading2Char">
    <w:name w:val="Heading 2 Char"/>
    <w:aliases w:val="Heading 2 - Purple Char"/>
    <w:basedOn w:val="DefaultParagraphFont"/>
    <w:link w:val="Heading2"/>
    <w:uiPriority w:val="9"/>
    <w:rsid w:val="00877CFA"/>
    <w:rPr>
      <w:rFonts w:ascii="Encode Sans Normal" w:eastAsia="Times New Roman" w:hAnsi="Encode Sans Normal" w:cs="Arial"/>
      <w:caps/>
      <w:color w:val="33006F"/>
      <w:sz w:val="28"/>
      <w:szCs w:val="19"/>
      <w:lang w:eastAsia="en-US"/>
    </w:rPr>
  </w:style>
  <w:style w:type="character" w:customStyle="1" w:styleId="Heading2-WhiteChar">
    <w:name w:val="Heading 2 - White Char"/>
    <w:basedOn w:val="SubtitleChar"/>
    <w:link w:val="Heading2-White"/>
    <w:rsid w:val="00B43779"/>
    <w:rPr>
      <w:rFonts w:ascii="Encode Sans Normal" w:hAnsi="Encode Sans Normal" w:cs="Open Sans"/>
      <w:caps/>
      <w:color w:val="FFFFFF" w:themeColor="background1"/>
      <w:sz w:val="28"/>
      <w:szCs w:val="28"/>
    </w:rPr>
  </w:style>
  <w:style w:type="paragraph" w:customStyle="1" w:styleId="Introductorytext">
    <w:name w:val="Introductory text"/>
    <w:basedOn w:val="NoSpacing"/>
    <w:link w:val="IntroductorytextChar"/>
    <w:qFormat/>
    <w:rsid w:val="00640F44"/>
    <w:pPr>
      <w:spacing w:line="240" w:lineRule="auto"/>
    </w:pPr>
    <w:rPr>
      <w:rFonts w:eastAsia="Times New Roman" w:cs="Arial"/>
      <w:sz w:val="23"/>
      <w:szCs w:val="23"/>
      <w:lang w:val="en" w:eastAsia="en-US"/>
    </w:rPr>
  </w:style>
  <w:style w:type="paragraph" w:customStyle="1" w:styleId="Heading1-Grey">
    <w:name w:val="Heading 1 - Grey"/>
    <w:basedOn w:val="Heading1"/>
    <w:link w:val="Heading1-GreyChar"/>
    <w:qFormat/>
    <w:rsid w:val="00640F44"/>
    <w:rPr>
      <w:rFonts w:eastAsia="Times New Roman" w:cs="Arial"/>
      <w:color w:val="808080" w:themeColor="background1" w:themeShade="80"/>
      <w:szCs w:val="56"/>
      <w:lang w:eastAsia="en-US"/>
    </w:rPr>
  </w:style>
  <w:style w:type="character" w:customStyle="1" w:styleId="IntroductorytextChar">
    <w:name w:val="Introductory text Char"/>
    <w:basedOn w:val="DefaultParagraphFont"/>
    <w:link w:val="Introductorytext"/>
    <w:rsid w:val="00640F44"/>
    <w:rPr>
      <w:rFonts w:ascii="Uni Sans Light" w:eastAsia="Times New Roman" w:hAnsi="Uni Sans Light" w:cs="Arial"/>
      <w:color w:val="808080" w:themeColor="background1" w:themeShade="80"/>
      <w:sz w:val="23"/>
      <w:szCs w:val="23"/>
      <w:lang w:val="en" w:eastAsia="en-US"/>
    </w:rPr>
  </w:style>
  <w:style w:type="paragraph" w:customStyle="1" w:styleId="Heading2-Gold">
    <w:name w:val="Heading 2 - Gold"/>
    <w:basedOn w:val="Heading2"/>
    <w:link w:val="Heading2-GoldChar"/>
    <w:rsid w:val="00877CFA"/>
    <w:rPr>
      <w:color w:val="8E6F0C"/>
    </w:rPr>
  </w:style>
  <w:style w:type="character" w:customStyle="1" w:styleId="Heading1-GreyChar">
    <w:name w:val="Heading 1 - Grey Char"/>
    <w:basedOn w:val="Heading1Char"/>
    <w:link w:val="Heading1-Grey"/>
    <w:rsid w:val="00640F44"/>
    <w:rPr>
      <w:rFonts w:ascii="Encode Sans Normal" w:eastAsia="Times New Roman" w:hAnsi="Encode Sans Normal" w:cs="Arial"/>
      <w:caps/>
      <w:color w:val="808080" w:themeColor="background1" w:themeShade="80"/>
      <w:sz w:val="56"/>
      <w:szCs w:val="56"/>
      <w:lang w:eastAsia="en-US"/>
    </w:rPr>
  </w:style>
  <w:style w:type="character" w:customStyle="1" w:styleId="Heading2-GoldChar">
    <w:name w:val="Heading 2 - Gold Char"/>
    <w:basedOn w:val="Heading2Char"/>
    <w:link w:val="Heading2-Gold"/>
    <w:rsid w:val="00877CFA"/>
    <w:rPr>
      <w:rFonts w:ascii="Encode Sans Normal" w:eastAsia="Times New Roman" w:hAnsi="Encode Sans Normal" w:cs="Arial"/>
      <w:caps/>
      <w:color w:val="8E6F0C"/>
      <w:sz w:val="28"/>
      <w:szCs w:val="19"/>
      <w:lang w:eastAsia="en-US"/>
    </w:rPr>
  </w:style>
  <w:style w:type="paragraph" w:customStyle="1" w:styleId="Subhead2-Grey">
    <w:name w:val="Subhead 2 - Grey"/>
    <w:basedOn w:val="Normal"/>
    <w:link w:val="Subhead2-GreyChar"/>
    <w:qFormat/>
    <w:rsid w:val="00640F44"/>
    <w:pPr>
      <w:spacing w:before="160" w:after="0"/>
    </w:pPr>
    <w:rPr>
      <w:rFonts w:ascii="Encode Sans Normal" w:eastAsia="Times New Roman" w:hAnsi="Encode Sans Normal" w:cs="Arial"/>
      <w:caps/>
      <w:color w:val="808080" w:themeColor="background1" w:themeShade="80"/>
      <w:sz w:val="18"/>
      <w:lang w:eastAsia="en-US"/>
    </w:rPr>
  </w:style>
  <w:style w:type="paragraph" w:customStyle="1" w:styleId="Subhead3-Grey">
    <w:name w:val="Subhead 3 - Grey"/>
    <w:basedOn w:val="Subhead2-Grey"/>
    <w:link w:val="Subhead3-GreyChar"/>
    <w:qFormat/>
    <w:rsid w:val="00877CFA"/>
    <w:rPr>
      <w:rFonts w:ascii="Uni Sans Light" w:hAnsi="Uni Sans Light"/>
    </w:rPr>
  </w:style>
  <w:style w:type="character" w:customStyle="1" w:styleId="Subhead2-GreyChar">
    <w:name w:val="Subhead 2 - Grey Char"/>
    <w:basedOn w:val="DefaultParagraphFont"/>
    <w:link w:val="Subhead2-Grey"/>
    <w:rsid w:val="00640F44"/>
    <w:rPr>
      <w:rFonts w:ascii="Encode Sans Normal" w:eastAsia="Times New Roman" w:hAnsi="Encode Sans Normal" w:cs="Arial"/>
      <w:caps/>
      <w:color w:val="808080" w:themeColor="background1" w:themeShade="80"/>
      <w:sz w:val="18"/>
      <w:szCs w:val="19"/>
      <w:lang w:eastAsia="en-US"/>
    </w:rPr>
  </w:style>
  <w:style w:type="character" w:customStyle="1" w:styleId="Subhead3-GreyChar">
    <w:name w:val="Subhead 3 - Grey Char"/>
    <w:basedOn w:val="Subhead2-GreyChar"/>
    <w:link w:val="Subhead3-Grey"/>
    <w:rsid w:val="00877CFA"/>
    <w:rPr>
      <w:rFonts w:ascii="Uni Sans Light" w:eastAsia="Times New Roman" w:hAnsi="Uni Sans Light" w:cs="Arial"/>
      <w:caps/>
      <w:color w:val="8E6F0C"/>
      <w:sz w:val="18"/>
      <w:szCs w:val="19"/>
      <w:lang w:eastAsia="en-US"/>
    </w:rPr>
  </w:style>
  <w:style w:type="paragraph" w:customStyle="1" w:styleId="Subhead2-Purple">
    <w:name w:val="Subhead 2 - Purple"/>
    <w:basedOn w:val="Subhead2-Grey"/>
    <w:link w:val="Subhead2-PurpleChar"/>
    <w:qFormat/>
    <w:rsid w:val="00877CFA"/>
    <w:rPr>
      <w:color w:val="33006F"/>
    </w:rPr>
  </w:style>
  <w:style w:type="paragraph" w:customStyle="1" w:styleId="Subhead3-Purple">
    <w:name w:val="Subhead 3 - Purple"/>
    <w:basedOn w:val="Subhead3-Grey"/>
    <w:link w:val="Subhead3-PurpleChar"/>
    <w:qFormat/>
    <w:rsid w:val="00877CFA"/>
    <w:rPr>
      <w:color w:val="33006F"/>
    </w:rPr>
  </w:style>
  <w:style w:type="character" w:customStyle="1" w:styleId="Subhead2-PurpleChar">
    <w:name w:val="Subhead 2 - Purple Char"/>
    <w:basedOn w:val="Subhead2-GreyChar"/>
    <w:link w:val="Subhead2-Purple"/>
    <w:rsid w:val="00877CFA"/>
    <w:rPr>
      <w:rFonts w:ascii="Encode Sans Normal" w:eastAsia="Times New Roman" w:hAnsi="Encode Sans Normal" w:cs="Arial"/>
      <w:caps/>
      <w:color w:val="33006F"/>
      <w:sz w:val="18"/>
      <w:szCs w:val="19"/>
      <w:lang w:eastAsia="en-US"/>
    </w:rPr>
  </w:style>
  <w:style w:type="paragraph" w:customStyle="1" w:styleId="Subhead1-Purple">
    <w:name w:val="Subhead 1 - Purple"/>
    <w:basedOn w:val="Normal"/>
    <w:link w:val="Subhead1-PurpleChar"/>
    <w:qFormat/>
    <w:rsid w:val="00877CFA"/>
    <w:pPr>
      <w:spacing w:before="160" w:after="0"/>
    </w:pPr>
    <w:rPr>
      <w:rFonts w:ascii="Uni Sans Light" w:eastAsia="Times New Roman" w:hAnsi="Uni Sans Light" w:cs="Arial"/>
      <w:caps/>
      <w:color w:val="33006F"/>
      <w:sz w:val="28"/>
      <w:lang w:eastAsia="en-US"/>
    </w:rPr>
  </w:style>
  <w:style w:type="character" w:customStyle="1" w:styleId="Subhead3-PurpleChar">
    <w:name w:val="Subhead 3 - Purple Char"/>
    <w:basedOn w:val="Subhead3-GreyChar"/>
    <w:link w:val="Subhead3-Purple"/>
    <w:rsid w:val="00877CFA"/>
    <w:rPr>
      <w:rFonts w:ascii="Uni Sans Light" w:eastAsia="Times New Roman" w:hAnsi="Uni Sans Light" w:cs="Arial"/>
      <w:caps/>
      <w:color w:val="33006F"/>
      <w:sz w:val="18"/>
      <w:szCs w:val="19"/>
      <w:lang w:eastAsia="en-US"/>
    </w:rPr>
  </w:style>
  <w:style w:type="paragraph" w:customStyle="1" w:styleId="Subhead4-Gray">
    <w:name w:val="Subhead 4 - Gray"/>
    <w:basedOn w:val="Subhead3-Grey"/>
    <w:link w:val="Subhead4-GrayChar"/>
    <w:rsid w:val="00877CFA"/>
    <w:rPr>
      <w:color w:val="808080"/>
    </w:rPr>
  </w:style>
  <w:style w:type="character" w:customStyle="1" w:styleId="Subhead1-PurpleChar">
    <w:name w:val="Subhead 1 - Purple Char"/>
    <w:basedOn w:val="DefaultParagraphFont"/>
    <w:link w:val="Subhead1-Purple"/>
    <w:rsid w:val="00877CFA"/>
    <w:rPr>
      <w:rFonts w:ascii="Uni Sans Light" w:eastAsia="Times New Roman" w:hAnsi="Uni Sans Light" w:cs="Arial"/>
      <w:caps/>
      <w:color w:val="33006F"/>
      <w:sz w:val="28"/>
      <w:szCs w:val="19"/>
      <w:lang w:eastAsia="en-US"/>
    </w:rPr>
  </w:style>
  <w:style w:type="character" w:customStyle="1" w:styleId="Subhead4-GrayChar">
    <w:name w:val="Subhead 4 - Gray Char"/>
    <w:basedOn w:val="Subhead3-GreyChar"/>
    <w:link w:val="Subhead4-Gray"/>
    <w:rsid w:val="00877CFA"/>
    <w:rPr>
      <w:rFonts w:ascii="Uni Sans Light" w:eastAsia="Times New Roman" w:hAnsi="Uni Sans Light" w:cs="Arial"/>
      <w:caps/>
      <w:color w:val="808080"/>
      <w:sz w:val="18"/>
      <w:szCs w:val="19"/>
      <w:lang w:eastAsia="en-US"/>
    </w:rPr>
  </w:style>
  <w:style w:type="paragraph" w:customStyle="1" w:styleId="Title-Purple">
    <w:name w:val="Title - Purple"/>
    <w:basedOn w:val="Heading1"/>
    <w:link w:val="Title-PurpleChar"/>
    <w:qFormat/>
    <w:rsid w:val="00877CFA"/>
    <w:rPr>
      <w:sz w:val="72"/>
      <w:szCs w:val="72"/>
    </w:rPr>
  </w:style>
  <w:style w:type="character" w:customStyle="1" w:styleId="Title-PurpleChar">
    <w:name w:val="Title - Purple Char"/>
    <w:basedOn w:val="Heading1Char"/>
    <w:link w:val="Title-Purple"/>
    <w:rsid w:val="00877CFA"/>
    <w:rPr>
      <w:rFonts w:ascii="Encode Sans Normal" w:hAnsi="Encode Sans Normal" w:cs="Open Sans"/>
      <w:caps/>
      <w:color w:val="33006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62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FA"/>
    <w:rPr>
      <w:rFonts w:ascii="Segoe UI" w:hAnsi="Segoe UI" w:cs="Segoe UI"/>
      <w:color w:val="000000" w:themeColor="tex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2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medadvintranet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ashington.edu/brand/graphic-elements/photography/photo-and-video-during-cov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olken@uw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Wolken</dc:creator>
  <cp:keywords/>
  <dc:description/>
  <cp:lastModifiedBy>Ann D Wolken</cp:lastModifiedBy>
  <cp:revision>34</cp:revision>
  <cp:lastPrinted>2020-02-13T19:04:00Z</cp:lastPrinted>
  <dcterms:created xsi:type="dcterms:W3CDTF">2021-04-01T17:06:00Z</dcterms:created>
  <dcterms:modified xsi:type="dcterms:W3CDTF">2021-04-05T17:24:00Z</dcterms:modified>
</cp:coreProperties>
</file>